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0189F0A3" w:rsidR="00AF168D" w:rsidRPr="00A81AD7" w:rsidRDefault="005C0400" w:rsidP="00946ABF">
      <w:pPr>
        <w:jc w:val="center"/>
        <w:rPr>
          <w:i/>
          <w:szCs w:val="26"/>
        </w:rPr>
      </w:pPr>
      <w:r>
        <w:rPr>
          <w:i/>
          <w:szCs w:val="26"/>
        </w:rPr>
        <w:t>March 1</w:t>
      </w:r>
      <w:r w:rsidR="003A1250">
        <w:rPr>
          <w:i/>
          <w:szCs w:val="26"/>
        </w:rPr>
        <w:t xml:space="preserve">, </w:t>
      </w:r>
      <w:r w:rsidR="0058364E">
        <w:rPr>
          <w:i/>
          <w:szCs w:val="26"/>
        </w:rPr>
        <w:t>2022</w:t>
      </w:r>
    </w:p>
    <w:p w14:paraId="6A93908B" w14:textId="07C6AFA5" w:rsidR="00B37B00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0AC9EA8A" w14:textId="7F0F0C6A" w:rsidR="00CD3B55" w:rsidRDefault="00CD3B55" w:rsidP="00A97911">
      <w:pPr>
        <w:pStyle w:val="PlainText"/>
        <w:rPr>
          <w:b/>
          <w:szCs w:val="24"/>
        </w:rPr>
      </w:pPr>
    </w:p>
    <w:p w14:paraId="27FB0CBB" w14:textId="77777777" w:rsidR="005C0400" w:rsidRDefault="005C0400" w:rsidP="005C0400">
      <w:pPr>
        <w:pStyle w:val="PlainText"/>
        <w:rPr>
          <w:b/>
          <w:szCs w:val="24"/>
        </w:rPr>
      </w:pPr>
    </w:p>
    <w:p w14:paraId="57E0A1F4" w14:textId="77777777" w:rsidR="002B21E2" w:rsidRPr="00ED2204" w:rsidRDefault="002B21E2" w:rsidP="002B21E2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March Bid Letting / </w:t>
      </w:r>
      <w:r w:rsidRPr="00ED2204">
        <w:rPr>
          <w:rFonts w:asciiTheme="minorHAnsi" w:hAnsiTheme="minorHAnsi" w:cstheme="minorHAnsi"/>
          <w:b/>
          <w:sz w:val="24"/>
          <w:szCs w:val="26"/>
        </w:rPr>
        <w:t>(Culverts, Cutting Edges, Loading &amp; Hauling of Gravel, Crushing &amp; Stockpiling of Aggregate, Sub-Grade Repairs, &amp;Application of Dust Control Product)</w:t>
      </w:r>
    </w:p>
    <w:p w14:paraId="5FB1E288" w14:textId="0D2D4817" w:rsidR="002B21E2" w:rsidRPr="00ED2204" w:rsidRDefault="002B21E2" w:rsidP="002B21E2">
      <w:pPr>
        <w:pStyle w:val="PlainText"/>
        <w:numPr>
          <w:ilvl w:val="0"/>
          <w:numId w:val="9"/>
        </w:numPr>
        <w:rPr>
          <w:rFonts w:asciiTheme="minorHAnsi" w:hAnsiTheme="minorHAnsi" w:cstheme="minorHAnsi"/>
          <w:b/>
          <w:sz w:val="24"/>
          <w:szCs w:val="24"/>
        </w:rPr>
      </w:pPr>
      <w:r w:rsidRPr="00C772A4">
        <w:rPr>
          <w:rFonts w:asciiTheme="minorHAnsi" w:hAnsiTheme="minorHAnsi" w:cstheme="minorHAnsi"/>
          <w:b/>
          <w:sz w:val="24"/>
          <w:szCs w:val="24"/>
        </w:rPr>
        <w:t xml:space="preserve">Requested Action: </w:t>
      </w:r>
      <w:r>
        <w:rPr>
          <w:rFonts w:asciiTheme="minorHAnsi" w:hAnsiTheme="minorHAnsi" w:cstheme="minorHAnsi"/>
          <w:sz w:val="24"/>
          <w:szCs w:val="24"/>
        </w:rPr>
        <w:t>Please review and award all qualified bids (projects to be awarded based on lowest price and availability first, all subject to</w:t>
      </w:r>
      <w:r w:rsidRPr="002B21E2">
        <w:rPr>
          <w:rFonts w:asciiTheme="minorHAnsi" w:hAnsiTheme="minorHAnsi" w:cs="Times New Roman"/>
          <w:szCs w:val="22"/>
        </w:rPr>
        <w:t xml:space="preserve"> </w:t>
      </w:r>
      <w:r w:rsidRPr="004B5639">
        <w:rPr>
          <w:rFonts w:asciiTheme="minorHAnsi" w:hAnsiTheme="minorHAnsi" w:cs="Times New Roman"/>
          <w:szCs w:val="22"/>
        </w:rPr>
        <w:t>the best interest of Mountrail County</w:t>
      </w:r>
      <w:r>
        <w:rPr>
          <w:rFonts w:asciiTheme="minorHAnsi" w:hAnsiTheme="minorHAnsi" w:cs="Times New Roman"/>
          <w:szCs w:val="22"/>
        </w:rPr>
        <w:t xml:space="preserve"> and</w:t>
      </w:r>
      <w:r>
        <w:rPr>
          <w:rFonts w:asciiTheme="minorHAnsi" w:hAnsiTheme="minorHAnsi" w:cstheme="minorHAnsi"/>
          <w:sz w:val="24"/>
          <w:szCs w:val="24"/>
        </w:rPr>
        <w:t xml:space="preserve"> Road &amp; Bridge department needs).</w:t>
      </w:r>
    </w:p>
    <w:p w14:paraId="14B176BF" w14:textId="7725476A" w:rsidR="002B21E2" w:rsidRDefault="002B21E2" w:rsidP="002B21E2">
      <w:pPr>
        <w:pStyle w:val="PlainText"/>
        <w:rPr>
          <w:b/>
          <w:szCs w:val="24"/>
        </w:rPr>
      </w:pPr>
    </w:p>
    <w:p w14:paraId="004E1B80" w14:textId="42AC1359" w:rsidR="005C0400" w:rsidRDefault="00FA14B3" w:rsidP="00FA14B3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PM</w:t>
      </w:r>
      <w:r w:rsidRPr="00FA14B3">
        <w:rPr>
          <w:b/>
          <w:szCs w:val="24"/>
        </w:rPr>
        <w:t>2022</w:t>
      </w:r>
      <w:r>
        <w:rPr>
          <w:b/>
          <w:szCs w:val="24"/>
        </w:rPr>
        <w:t xml:space="preserve"> Overlays / Bid Opening </w:t>
      </w:r>
      <w:r w:rsidR="003022E3">
        <w:rPr>
          <w:b/>
          <w:szCs w:val="24"/>
        </w:rPr>
        <w:t>Results</w:t>
      </w:r>
    </w:p>
    <w:p w14:paraId="58D35657" w14:textId="77777777" w:rsidR="00FA14B3" w:rsidRDefault="00FA14B3" w:rsidP="00FA14B3">
      <w:pPr>
        <w:pStyle w:val="PlainText"/>
        <w:ind w:left="360"/>
        <w:rPr>
          <w:b/>
          <w:szCs w:val="24"/>
        </w:rPr>
      </w:pPr>
      <w:bookmarkStart w:id="0" w:name="_GoBack"/>
      <w:bookmarkEnd w:id="0"/>
    </w:p>
    <w:p w14:paraId="3C9DA1D1" w14:textId="77777777" w:rsidR="00FA14B3" w:rsidRDefault="00FA14B3" w:rsidP="00FA14B3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 xml:space="preserve">Haul Route Agreement Request / CR17 / </w:t>
      </w:r>
      <w:proofErr w:type="spellStart"/>
      <w:r>
        <w:rPr>
          <w:b/>
          <w:szCs w:val="24"/>
        </w:rPr>
        <w:t>Biourja</w:t>
      </w:r>
      <w:proofErr w:type="spellEnd"/>
      <w:r>
        <w:rPr>
          <w:b/>
          <w:szCs w:val="24"/>
        </w:rPr>
        <w:t xml:space="preserve"> New Town Terminal </w:t>
      </w:r>
    </w:p>
    <w:p w14:paraId="11E2F885" w14:textId="77777777" w:rsidR="00893435" w:rsidRDefault="00893435" w:rsidP="00893435">
      <w:pPr>
        <w:pStyle w:val="PlainText"/>
        <w:ind w:left="360"/>
        <w:rPr>
          <w:b/>
          <w:szCs w:val="24"/>
        </w:rPr>
      </w:pPr>
    </w:p>
    <w:p w14:paraId="526C5E4B" w14:textId="4B64CC73" w:rsidR="00893435" w:rsidRDefault="00893435" w:rsidP="005C0400">
      <w:pPr>
        <w:pStyle w:val="PlainText"/>
        <w:numPr>
          <w:ilvl w:val="0"/>
          <w:numId w:val="1"/>
        </w:numPr>
        <w:rPr>
          <w:b/>
          <w:szCs w:val="24"/>
        </w:rPr>
      </w:pPr>
      <w:r w:rsidRPr="00893435">
        <w:rPr>
          <w:b/>
          <w:szCs w:val="24"/>
        </w:rPr>
        <w:t>R21009- ROM-300(139) - PCN 22284 - Change Order #3 - Borrow Material</w:t>
      </w:r>
    </w:p>
    <w:p w14:paraId="35D6E1D0" w14:textId="77777777" w:rsidR="00893435" w:rsidRDefault="00893435" w:rsidP="00893435">
      <w:pPr>
        <w:pStyle w:val="PlainText"/>
        <w:numPr>
          <w:ilvl w:val="0"/>
          <w:numId w:val="13"/>
        </w:numPr>
      </w:pPr>
      <w:r>
        <w:t xml:space="preserve">Please find attached Change Order 3 and supporting documents for the ROM-0300(139) project for your review and signature. </w:t>
      </w:r>
      <w:proofErr w:type="spellStart"/>
      <w:r>
        <w:t>Farden</w:t>
      </w:r>
      <w:proofErr w:type="spellEnd"/>
      <w:r>
        <w:t xml:space="preserve"> had requested a change in the price of borrow material on the project due to a significant underrun as compared to the Change Order 2 estimated quantity. We have gotten the DOT’s approval to proceed with this Change Order. Once this Change Order is processed, we can move forward with getting the semi-final estimate submitted and complete the Final Records for the project.</w:t>
      </w:r>
    </w:p>
    <w:p w14:paraId="75043236" w14:textId="77777777" w:rsidR="00893435" w:rsidRDefault="00893435" w:rsidP="00893435">
      <w:pPr>
        <w:pStyle w:val="PlainText"/>
        <w:ind w:left="720"/>
        <w:rPr>
          <w:b/>
          <w:szCs w:val="24"/>
        </w:rPr>
      </w:pPr>
    </w:p>
    <w:p w14:paraId="3330AE0B" w14:textId="0D3F24BD" w:rsidR="008B2052" w:rsidRDefault="008B2052" w:rsidP="008B2052">
      <w:pPr>
        <w:pStyle w:val="PlainText"/>
        <w:ind w:left="360"/>
        <w:rPr>
          <w:b/>
          <w:szCs w:val="24"/>
        </w:rPr>
      </w:pPr>
    </w:p>
    <w:p w14:paraId="5C24286B" w14:textId="63EC441E" w:rsidR="004F4D0F" w:rsidRDefault="002B21E2" w:rsidP="00F7131A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Pavement Maintenance 2022</w:t>
      </w:r>
    </w:p>
    <w:p w14:paraId="79FE2FCD" w14:textId="66F26F37" w:rsidR="002B21E2" w:rsidRDefault="002B21E2" w:rsidP="002B21E2">
      <w:pPr>
        <w:pStyle w:val="PlainText"/>
        <w:numPr>
          <w:ilvl w:val="0"/>
          <w:numId w:val="10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>Commission approval to advertise (bid opening 3/31/2022; Commission award 4/5/2022)</w:t>
      </w:r>
    </w:p>
    <w:p w14:paraId="40A39689" w14:textId="77777777" w:rsidR="00541A00" w:rsidRDefault="00541A00" w:rsidP="00541A00">
      <w:pPr>
        <w:pStyle w:val="ListParagraph"/>
        <w:rPr>
          <w:b/>
          <w:szCs w:val="24"/>
        </w:rPr>
      </w:pPr>
    </w:p>
    <w:p w14:paraId="7A0C303D" w14:textId="64A1660D" w:rsidR="00541A00" w:rsidRDefault="002B21E2" w:rsidP="00F7131A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Support Letter for NDDOT’s RAISE application</w:t>
      </w:r>
    </w:p>
    <w:p w14:paraId="2A82B085" w14:textId="08D91BA7" w:rsidR="002B21E2" w:rsidRPr="002B21E2" w:rsidRDefault="002B21E2" w:rsidP="002B21E2">
      <w:pPr>
        <w:pStyle w:val="PlainText"/>
        <w:numPr>
          <w:ilvl w:val="0"/>
          <w:numId w:val="11"/>
        </w:numPr>
        <w:rPr>
          <w:b/>
          <w:szCs w:val="24"/>
        </w:rPr>
      </w:pPr>
      <w:r>
        <w:rPr>
          <w:b/>
          <w:szCs w:val="24"/>
        </w:rPr>
        <w:t xml:space="preserve">Requested Action: </w:t>
      </w:r>
      <w:r>
        <w:rPr>
          <w:szCs w:val="24"/>
        </w:rPr>
        <w:t xml:space="preserve">Review and sign letter of support. </w:t>
      </w:r>
      <w:r>
        <w:t>The NDDOT is applying for a USDOT RAISE grant for a Tribal Safety Project that will improve segments on ND-23 west of New Town, installing turn lanes, lighting, and widening shoulders.  The project also reconstructs a portion of ND-73 up to and including the intersection at ND-22.</w:t>
      </w:r>
    </w:p>
    <w:p w14:paraId="78676C58" w14:textId="77777777" w:rsidR="002B21E2" w:rsidRPr="00F7131A" w:rsidRDefault="002B21E2" w:rsidP="002B21E2">
      <w:pPr>
        <w:pStyle w:val="PlainText"/>
        <w:ind w:left="720"/>
        <w:rPr>
          <w:b/>
          <w:szCs w:val="24"/>
        </w:rPr>
      </w:pPr>
    </w:p>
    <w:p w14:paraId="0D400AA2" w14:textId="7A03627B" w:rsidR="009A6405" w:rsidRPr="009A6405" w:rsidRDefault="009A6405" w:rsidP="00A87775">
      <w:pPr>
        <w:pStyle w:val="PlainText"/>
        <w:ind w:left="360"/>
        <w:rPr>
          <w:b/>
          <w:szCs w:val="24"/>
        </w:rPr>
      </w:pPr>
    </w:p>
    <w:p w14:paraId="05FE9C4D" w14:textId="52450672" w:rsidR="004B78D0" w:rsidRDefault="004B78D0" w:rsidP="00391093">
      <w:pPr>
        <w:pStyle w:val="PlainText"/>
        <w:rPr>
          <w:rFonts w:cstheme="minorHAnsi"/>
          <w:b/>
          <w:szCs w:val="26"/>
        </w:rPr>
      </w:pPr>
    </w:p>
    <w:p w14:paraId="3D152DF6" w14:textId="15347B90" w:rsidR="007710A0" w:rsidRDefault="007710A0" w:rsidP="00391093">
      <w:pPr>
        <w:pStyle w:val="PlainText"/>
        <w:rPr>
          <w:rFonts w:cstheme="minorHAnsi"/>
          <w:b/>
          <w:szCs w:val="26"/>
          <w:u w:val="single"/>
        </w:rPr>
      </w:pPr>
      <w:r>
        <w:rPr>
          <w:rFonts w:cstheme="minorHAnsi"/>
          <w:b/>
          <w:szCs w:val="26"/>
          <w:u w:val="single"/>
        </w:rPr>
        <w:t>Ongoing Items:</w:t>
      </w:r>
    </w:p>
    <w:p w14:paraId="19750541" w14:textId="648CBC5C" w:rsidR="007710A0" w:rsidRDefault="007710A0" w:rsidP="00391093">
      <w:pPr>
        <w:pStyle w:val="PlainText"/>
        <w:rPr>
          <w:rFonts w:cstheme="minorHAnsi"/>
          <w:szCs w:val="26"/>
        </w:rPr>
      </w:pPr>
      <w:r>
        <w:rPr>
          <w:rFonts w:cstheme="minorHAnsi"/>
          <w:szCs w:val="26"/>
        </w:rPr>
        <w:t>Williams County Road / 60</w:t>
      </w:r>
      <w:r w:rsidRPr="007710A0">
        <w:rPr>
          <w:rFonts w:cstheme="minorHAnsi"/>
          <w:szCs w:val="26"/>
          <w:vertAlign w:val="superscript"/>
        </w:rPr>
        <w:t>th</w:t>
      </w:r>
      <w:r>
        <w:rPr>
          <w:rFonts w:cstheme="minorHAnsi"/>
          <w:szCs w:val="26"/>
        </w:rPr>
        <w:t xml:space="preserve"> ST NW (Myrtle / Unorganized Township T155-94 shared section line)</w:t>
      </w:r>
    </w:p>
    <w:p w14:paraId="06230A51" w14:textId="7C292CE3" w:rsidR="00E475A5" w:rsidRPr="007710A0" w:rsidRDefault="00E475A5" w:rsidP="00391093">
      <w:pPr>
        <w:pStyle w:val="PlainText"/>
        <w:rPr>
          <w:rFonts w:cstheme="minorHAnsi"/>
          <w:szCs w:val="26"/>
        </w:rPr>
      </w:pPr>
      <w:r>
        <w:rPr>
          <w:rFonts w:cstheme="minorHAnsi"/>
          <w:szCs w:val="26"/>
        </w:rPr>
        <w:t>Plaza Shop</w:t>
      </w:r>
    </w:p>
    <w:sectPr w:rsidR="00E475A5" w:rsidRPr="007710A0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32C3F"/>
    <w:multiLevelType w:val="hybridMultilevel"/>
    <w:tmpl w:val="BD8AD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52535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97939"/>
    <w:multiLevelType w:val="hybridMultilevel"/>
    <w:tmpl w:val="FA4829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8452D"/>
    <w:multiLevelType w:val="hybridMultilevel"/>
    <w:tmpl w:val="0B564C8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33EA"/>
    <w:multiLevelType w:val="hybridMultilevel"/>
    <w:tmpl w:val="939423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295062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673C14"/>
    <w:multiLevelType w:val="hybridMultilevel"/>
    <w:tmpl w:val="3A2AC3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156A8"/>
    <w:multiLevelType w:val="hybridMultilevel"/>
    <w:tmpl w:val="7800F4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CC53B9"/>
    <w:multiLevelType w:val="hybridMultilevel"/>
    <w:tmpl w:val="BD8AD0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948FC"/>
    <w:multiLevelType w:val="hybridMultilevel"/>
    <w:tmpl w:val="6360CFB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C22517"/>
    <w:multiLevelType w:val="hybridMultilevel"/>
    <w:tmpl w:val="FBAA7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356F6"/>
    <w:multiLevelType w:val="hybridMultilevel"/>
    <w:tmpl w:val="BD4CA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E458FF"/>
    <w:multiLevelType w:val="hybridMultilevel"/>
    <w:tmpl w:val="1A326C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5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0"/>
  </w:num>
  <w:num w:numId="10">
    <w:abstractNumId w:val="1"/>
  </w:num>
  <w:num w:numId="11">
    <w:abstractNumId w:val="2"/>
  </w:num>
  <w:num w:numId="12">
    <w:abstractNumId w:val="9"/>
  </w:num>
  <w:num w:numId="1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EA3"/>
    <w:rsid w:val="00033074"/>
    <w:rsid w:val="0003512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987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5F3"/>
    <w:rsid w:val="001A264C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21E2"/>
    <w:rsid w:val="002B2785"/>
    <w:rsid w:val="002B46AA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2E3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0CA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BFA"/>
    <w:rsid w:val="00480C29"/>
    <w:rsid w:val="0048258B"/>
    <w:rsid w:val="00482FA9"/>
    <w:rsid w:val="00483055"/>
    <w:rsid w:val="00483BDE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4D0F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1A00"/>
    <w:rsid w:val="00544419"/>
    <w:rsid w:val="0054462B"/>
    <w:rsid w:val="0054476B"/>
    <w:rsid w:val="00546074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364E"/>
    <w:rsid w:val="005847FB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77F2"/>
    <w:rsid w:val="005A7F2D"/>
    <w:rsid w:val="005B1673"/>
    <w:rsid w:val="005B4F14"/>
    <w:rsid w:val="005B639D"/>
    <w:rsid w:val="005B6ED9"/>
    <w:rsid w:val="005B73A9"/>
    <w:rsid w:val="005B7710"/>
    <w:rsid w:val="005C040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353DE"/>
    <w:rsid w:val="00642B4B"/>
    <w:rsid w:val="006462A3"/>
    <w:rsid w:val="0064694F"/>
    <w:rsid w:val="00650692"/>
    <w:rsid w:val="006512D8"/>
    <w:rsid w:val="006516E5"/>
    <w:rsid w:val="0065188E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1DF0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10A0"/>
    <w:rsid w:val="00773D02"/>
    <w:rsid w:val="00776B7B"/>
    <w:rsid w:val="00784746"/>
    <w:rsid w:val="00786A35"/>
    <w:rsid w:val="00791313"/>
    <w:rsid w:val="007915AB"/>
    <w:rsid w:val="00794ECD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E3941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111"/>
    <w:rsid w:val="00867646"/>
    <w:rsid w:val="00867C0F"/>
    <w:rsid w:val="00867C1B"/>
    <w:rsid w:val="00870262"/>
    <w:rsid w:val="0087156E"/>
    <w:rsid w:val="008718B2"/>
    <w:rsid w:val="00880195"/>
    <w:rsid w:val="00880671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3435"/>
    <w:rsid w:val="008943EB"/>
    <w:rsid w:val="00895352"/>
    <w:rsid w:val="00897395"/>
    <w:rsid w:val="008A04EC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5E93"/>
    <w:rsid w:val="009762F6"/>
    <w:rsid w:val="00976B1B"/>
    <w:rsid w:val="00987BC1"/>
    <w:rsid w:val="00990B4F"/>
    <w:rsid w:val="00992871"/>
    <w:rsid w:val="0099496B"/>
    <w:rsid w:val="00994EA8"/>
    <w:rsid w:val="00996AFC"/>
    <w:rsid w:val="00997FB2"/>
    <w:rsid w:val="009A1F5B"/>
    <w:rsid w:val="009A2577"/>
    <w:rsid w:val="009A4F9D"/>
    <w:rsid w:val="009A6405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67CE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911"/>
    <w:rsid w:val="00A97A6C"/>
    <w:rsid w:val="00AA0928"/>
    <w:rsid w:val="00AA473F"/>
    <w:rsid w:val="00AA741D"/>
    <w:rsid w:val="00AA77F9"/>
    <w:rsid w:val="00AA7AD6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4EF5"/>
    <w:rsid w:val="00B0687A"/>
    <w:rsid w:val="00B06F7F"/>
    <w:rsid w:val="00B07B10"/>
    <w:rsid w:val="00B11411"/>
    <w:rsid w:val="00B122D8"/>
    <w:rsid w:val="00B14420"/>
    <w:rsid w:val="00B14825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980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4DAE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6415"/>
    <w:rsid w:val="00C3035C"/>
    <w:rsid w:val="00C312D2"/>
    <w:rsid w:val="00C3195E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50715"/>
    <w:rsid w:val="00C563AC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17993"/>
    <w:rsid w:val="00D21424"/>
    <w:rsid w:val="00D2194F"/>
    <w:rsid w:val="00D2217C"/>
    <w:rsid w:val="00D2433C"/>
    <w:rsid w:val="00D249BE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6AE7"/>
    <w:rsid w:val="00E273B5"/>
    <w:rsid w:val="00E27A4B"/>
    <w:rsid w:val="00E27BD7"/>
    <w:rsid w:val="00E405EB"/>
    <w:rsid w:val="00E41A84"/>
    <w:rsid w:val="00E4232B"/>
    <w:rsid w:val="00E42D94"/>
    <w:rsid w:val="00E43808"/>
    <w:rsid w:val="00E43F9F"/>
    <w:rsid w:val="00E44047"/>
    <w:rsid w:val="00E46BB8"/>
    <w:rsid w:val="00E475A5"/>
    <w:rsid w:val="00E47A29"/>
    <w:rsid w:val="00E50364"/>
    <w:rsid w:val="00E50C9D"/>
    <w:rsid w:val="00E51261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1A66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208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131A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14B3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14DFC-2A79-4ECC-9C35-B58346262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8</cp:revision>
  <cp:lastPrinted>2021-12-21T13:59:00Z</cp:lastPrinted>
  <dcterms:created xsi:type="dcterms:W3CDTF">2022-02-17T14:29:00Z</dcterms:created>
  <dcterms:modified xsi:type="dcterms:W3CDTF">2022-02-24T17:18:00Z</dcterms:modified>
</cp:coreProperties>
</file>